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A48EA">
      <w:pPr>
        <w:snapToGrid w:val="0"/>
        <w:spacing w:before="120" w:beforeLines="50" w:after="50" w:line="360" w:lineRule="auto"/>
        <w:outlineLvl w:val="1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响应</w:t>
      </w:r>
      <w:r>
        <w:rPr>
          <w:b/>
          <w:bCs/>
          <w:color w:val="000000"/>
          <w:sz w:val="28"/>
          <w:szCs w:val="28"/>
        </w:rPr>
        <w:t>文件</w:t>
      </w:r>
      <w:r>
        <w:rPr>
          <w:b/>
          <w:color w:val="000000"/>
          <w:sz w:val="28"/>
          <w:szCs w:val="28"/>
        </w:rPr>
        <w:t>封面</w:t>
      </w:r>
    </w:p>
    <w:p w14:paraId="25F22E41">
      <w:pPr>
        <w:snapToGrid w:val="0"/>
        <w:spacing w:before="120" w:beforeLines="50" w:after="50" w:line="360" w:lineRule="auto"/>
        <w:jc w:val="center"/>
        <w:rPr>
          <w:rFonts w:hint="default" w:eastAsia="等线"/>
          <w:bCs/>
          <w:color w:val="000000"/>
          <w:sz w:val="24"/>
          <w:szCs w:val="20"/>
          <w:lang w:val="en-US" w:eastAsia="zh-CN"/>
        </w:rPr>
      </w:pPr>
      <w:r>
        <w:rPr>
          <w:rFonts w:hint="eastAsia"/>
          <w:bCs/>
          <w:color w:val="000000"/>
          <w:sz w:val="24"/>
          <w:szCs w:val="20"/>
          <w:lang w:val="en-US" w:eastAsia="zh-CN"/>
        </w:rPr>
        <w:t xml:space="preserve">                                                                正本/副本</w:t>
      </w:r>
    </w:p>
    <w:p w14:paraId="3B420F01">
      <w:pPr>
        <w:snapToGrid w:val="0"/>
        <w:spacing w:before="120" w:beforeLines="50" w:after="50" w:line="360" w:lineRule="auto"/>
        <w:jc w:val="center"/>
        <w:rPr>
          <w:bCs/>
          <w:color w:val="000000"/>
          <w:sz w:val="24"/>
          <w:szCs w:val="20"/>
        </w:rPr>
      </w:pPr>
    </w:p>
    <w:p w14:paraId="52FA1D1E">
      <w:pPr>
        <w:snapToGrid w:val="0"/>
        <w:spacing w:before="120" w:beforeLines="50" w:after="50" w:line="360" w:lineRule="auto"/>
        <w:jc w:val="center"/>
        <w:rPr>
          <w:bCs/>
          <w:color w:val="000000"/>
          <w:sz w:val="24"/>
          <w:szCs w:val="20"/>
        </w:rPr>
      </w:pPr>
    </w:p>
    <w:p w14:paraId="73DC6901">
      <w:pPr>
        <w:snapToGrid w:val="0"/>
        <w:spacing w:before="120" w:beforeLines="50" w:after="50" w:line="360" w:lineRule="auto"/>
        <w:jc w:val="center"/>
        <w:rPr>
          <w:b/>
          <w:bCs/>
          <w:color w:val="000000"/>
          <w:sz w:val="84"/>
          <w:szCs w:val="84"/>
        </w:rPr>
      </w:pPr>
      <w:r>
        <w:rPr>
          <w:rFonts w:hint="eastAsia"/>
          <w:b/>
          <w:bCs/>
          <w:color w:val="000000"/>
          <w:sz w:val="84"/>
          <w:szCs w:val="84"/>
          <w:lang w:val="en-US" w:eastAsia="zh-CN"/>
        </w:rPr>
        <w:t>响应</w:t>
      </w:r>
      <w:r>
        <w:rPr>
          <w:b/>
          <w:bCs/>
          <w:color w:val="000000"/>
          <w:sz w:val="84"/>
          <w:szCs w:val="84"/>
        </w:rPr>
        <w:t>文件</w:t>
      </w:r>
    </w:p>
    <w:p w14:paraId="392F59DF">
      <w:pPr>
        <w:snapToGrid w:val="0"/>
        <w:spacing w:before="120" w:beforeLines="50" w:after="50" w:line="360" w:lineRule="auto"/>
        <w:rPr>
          <w:bCs/>
          <w:color w:val="000000"/>
          <w:sz w:val="24"/>
          <w:szCs w:val="20"/>
        </w:rPr>
      </w:pPr>
    </w:p>
    <w:p w14:paraId="7BFCD3E1">
      <w:pPr>
        <w:snapToGrid w:val="0"/>
        <w:spacing w:before="120" w:beforeLines="50" w:after="50" w:line="360" w:lineRule="auto"/>
        <w:rPr>
          <w:bCs/>
          <w:color w:val="000000"/>
          <w:sz w:val="32"/>
          <w:szCs w:val="32"/>
        </w:rPr>
      </w:pPr>
    </w:p>
    <w:p w14:paraId="5FA5A4AE">
      <w:pPr>
        <w:snapToGrid w:val="0"/>
        <w:spacing w:before="120" w:beforeLines="50" w:after="50" w:line="360" w:lineRule="auto"/>
        <w:ind w:firstLine="2560" w:firstLineChars="800"/>
        <w:jc w:val="both"/>
        <w:rPr>
          <w:rFonts w:hint="default" w:eastAsia="等线"/>
          <w:bCs/>
          <w:color w:val="000000"/>
          <w:sz w:val="32"/>
          <w:szCs w:val="32"/>
          <w:lang w:val="en-US" w:eastAsia="zh-CN"/>
        </w:rPr>
      </w:pPr>
      <w:r>
        <w:rPr>
          <w:bCs/>
          <w:color w:val="000000"/>
          <w:sz w:val="32"/>
          <w:szCs w:val="32"/>
        </w:rPr>
        <w:t>项目名称：</w:t>
      </w:r>
      <w:r>
        <w:rPr>
          <w:rFonts w:hint="eastAsia"/>
          <w:bCs/>
          <w:color w:val="000000"/>
          <w:sz w:val="32"/>
          <w:szCs w:val="32"/>
          <w:u w:val="single"/>
          <w:lang w:val="en-US" w:eastAsia="zh-CN"/>
        </w:rPr>
        <w:t xml:space="preserve"> 新员工素质拓展   </w:t>
      </w:r>
      <w:r>
        <w:rPr>
          <w:rFonts w:hint="eastAsia"/>
          <w:bCs/>
          <w:color w:val="000000"/>
          <w:sz w:val="32"/>
          <w:szCs w:val="32"/>
          <w:lang w:val="en-US" w:eastAsia="zh-CN"/>
        </w:rPr>
        <w:t xml:space="preserve">  </w:t>
      </w:r>
    </w:p>
    <w:p w14:paraId="3B03DEAC">
      <w:pPr>
        <w:snapToGrid w:val="0"/>
        <w:spacing w:before="120" w:beforeLines="50" w:after="50" w:line="360" w:lineRule="auto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采购单位：</w:t>
      </w:r>
      <w:r>
        <w:rPr>
          <w:rFonts w:hint="eastAsia"/>
          <w:bCs/>
          <w:color w:val="000000"/>
          <w:sz w:val="32"/>
          <w:szCs w:val="32"/>
          <w:lang w:val="en-US" w:eastAsia="zh-CN"/>
        </w:rPr>
        <w:t>温州市中心医院</w:t>
      </w:r>
    </w:p>
    <w:p w14:paraId="66C9E986">
      <w:pPr>
        <w:pStyle w:val="2"/>
        <w:snapToGrid w:val="0"/>
        <w:spacing w:before="50" w:after="50" w:line="360" w:lineRule="auto"/>
        <w:ind w:firstLine="1260" w:firstLineChars="450"/>
        <w:jc w:val="center"/>
        <w:rPr>
          <w:bCs/>
          <w:color w:val="000000"/>
          <w:sz w:val="28"/>
          <w:szCs w:val="28"/>
        </w:rPr>
      </w:pPr>
    </w:p>
    <w:p w14:paraId="349AF04E">
      <w:pPr>
        <w:pStyle w:val="2"/>
        <w:snapToGrid w:val="0"/>
        <w:spacing w:before="50" w:after="50" w:line="360" w:lineRule="auto"/>
        <w:ind w:firstLine="1260" w:firstLineChars="450"/>
        <w:jc w:val="center"/>
        <w:rPr>
          <w:bCs/>
          <w:color w:val="000000"/>
          <w:sz w:val="28"/>
          <w:szCs w:val="28"/>
        </w:rPr>
      </w:pPr>
    </w:p>
    <w:p w14:paraId="15849F7C">
      <w:pPr>
        <w:pStyle w:val="2"/>
        <w:snapToGrid w:val="0"/>
        <w:spacing w:before="50" w:after="50" w:line="360" w:lineRule="auto"/>
        <w:ind w:firstLine="1260" w:firstLineChars="450"/>
        <w:jc w:val="center"/>
        <w:rPr>
          <w:bCs/>
          <w:color w:val="000000"/>
          <w:sz w:val="28"/>
          <w:szCs w:val="28"/>
        </w:rPr>
      </w:pPr>
    </w:p>
    <w:p w14:paraId="74EC2C85">
      <w:pPr>
        <w:pStyle w:val="2"/>
        <w:snapToGrid w:val="0"/>
        <w:spacing w:before="50" w:after="50" w:line="360" w:lineRule="auto"/>
        <w:ind w:firstLine="1260" w:firstLineChars="450"/>
        <w:jc w:val="center"/>
        <w:rPr>
          <w:bCs/>
          <w:color w:val="000000"/>
          <w:sz w:val="28"/>
          <w:szCs w:val="28"/>
        </w:rPr>
      </w:pPr>
    </w:p>
    <w:p w14:paraId="169A3981">
      <w:pPr>
        <w:snapToGrid w:val="0"/>
        <w:spacing w:before="120" w:beforeLines="50" w:after="50" w:line="360" w:lineRule="auto"/>
        <w:ind w:firstLine="2262" w:firstLineChars="707"/>
        <w:jc w:val="both"/>
        <w:rPr>
          <w:rFonts w:hint="eastAsia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/>
          <w:bCs/>
          <w:color w:val="000000"/>
          <w:sz w:val="32"/>
          <w:szCs w:val="32"/>
          <w:lang w:val="en-US" w:eastAsia="zh-CN"/>
        </w:rPr>
        <w:t>供应商</w:t>
      </w:r>
      <w:r>
        <w:rPr>
          <w:bCs/>
          <w:color w:val="000000"/>
          <w:sz w:val="32"/>
          <w:szCs w:val="32"/>
        </w:rPr>
        <w:t>名称</w:t>
      </w:r>
      <w:r>
        <w:rPr>
          <w:rFonts w:hint="eastAsia"/>
          <w:bCs/>
          <w:color w:val="000000"/>
          <w:sz w:val="32"/>
          <w:szCs w:val="32"/>
          <w:lang w:eastAsia="zh-CN"/>
        </w:rPr>
        <w:t>（</w:t>
      </w:r>
      <w:r>
        <w:rPr>
          <w:rFonts w:hint="eastAsia"/>
          <w:bCs/>
          <w:color w:val="000000"/>
          <w:sz w:val="32"/>
          <w:szCs w:val="32"/>
          <w:lang w:val="en-US" w:eastAsia="zh-CN"/>
        </w:rPr>
        <w:t>盖章</w:t>
      </w:r>
      <w:r>
        <w:rPr>
          <w:rFonts w:hint="eastAsia"/>
          <w:bCs/>
          <w:color w:val="000000"/>
          <w:sz w:val="32"/>
          <w:szCs w:val="32"/>
          <w:lang w:eastAsia="zh-CN"/>
        </w:rPr>
        <w:t>）</w:t>
      </w:r>
      <w:r>
        <w:rPr>
          <w:bCs/>
          <w:color w:val="000000"/>
          <w:sz w:val="32"/>
          <w:szCs w:val="32"/>
        </w:rPr>
        <w:t>：</w:t>
      </w:r>
      <w:r>
        <w:rPr>
          <w:rFonts w:hint="eastAsia"/>
          <w:bCs/>
          <w:color w:val="000000"/>
          <w:sz w:val="32"/>
          <w:szCs w:val="32"/>
          <w:u w:val="single"/>
          <w:lang w:val="en-US" w:eastAsia="zh-CN"/>
        </w:rPr>
        <w:t xml:space="preserve">                </w:t>
      </w:r>
    </w:p>
    <w:p w14:paraId="05E1F0B4">
      <w:pPr>
        <w:snapToGrid w:val="0"/>
        <w:spacing w:before="120" w:beforeLines="50" w:after="50" w:line="360" w:lineRule="auto"/>
        <w:jc w:val="both"/>
        <w:rPr>
          <w:rFonts w:hint="default"/>
          <w:bCs/>
          <w:color w:val="000000"/>
          <w:sz w:val="32"/>
          <w:szCs w:val="32"/>
          <w:u w:val="single"/>
          <w:lang w:val="en-US" w:eastAsia="zh-CN"/>
        </w:rPr>
      </w:pPr>
    </w:p>
    <w:p w14:paraId="702AE993">
      <w:pPr>
        <w:snapToGrid w:val="0"/>
        <w:spacing w:before="120" w:beforeLines="50" w:after="50" w:line="360" w:lineRule="auto"/>
        <w:ind w:firstLine="645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年  月  日</w:t>
      </w:r>
    </w:p>
    <w:p w14:paraId="29677195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bidi="ar"/>
        </w:rPr>
      </w:pPr>
    </w:p>
    <w:p w14:paraId="6DA9C4B5">
      <w:pPr>
        <w:snapToGrid w:val="0"/>
        <w:spacing w:before="156" w:beforeLines="50" w:after="50" w:line="360" w:lineRule="auto"/>
        <w:jc w:val="center"/>
        <w:rPr>
          <w:rFonts w:cs="Calibri"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t>供应商资格承诺函</w:t>
      </w:r>
    </w:p>
    <w:p w14:paraId="7217068F">
      <w:pPr>
        <w:adjustRightInd w:val="0"/>
        <w:spacing w:line="360" w:lineRule="auto"/>
        <w:rPr>
          <w:rFonts w:cs="Calibri"/>
          <w:b/>
          <w:bCs/>
          <w:kern w:val="0"/>
          <w:sz w:val="24"/>
        </w:rPr>
      </w:pPr>
      <w:r>
        <w:rPr>
          <w:rFonts w:hint="eastAsia" w:ascii="宋体" w:hAnsi="宋体" w:cs="宋体"/>
          <w:bCs/>
          <w:sz w:val="24"/>
          <w:lang w:bidi="ar"/>
        </w:rPr>
        <w:t>致：</w:t>
      </w:r>
      <w:r>
        <w:rPr>
          <w:rFonts w:hint="eastAsia" w:ascii="宋体" w:hAnsi="宋体" w:cs="宋体"/>
          <w:kern w:val="0"/>
          <w:sz w:val="24"/>
          <w:lang w:bidi="ar"/>
        </w:rPr>
        <w:t>温州市中心医院</w:t>
      </w:r>
    </w:p>
    <w:p w14:paraId="520EC010">
      <w:pPr>
        <w:snapToGrid w:val="0"/>
        <w:spacing w:before="156" w:beforeLines="50" w:after="50" w:line="360" w:lineRule="auto"/>
        <w:ind w:firstLine="720" w:firstLineChars="300"/>
        <w:rPr>
          <w:rFonts w:cs="Calibri"/>
          <w:sz w:val="24"/>
        </w:rPr>
      </w:pPr>
      <w:r>
        <w:rPr>
          <w:rFonts w:cs="Calibri"/>
          <w:sz w:val="24"/>
          <w:u w:val="single"/>
          <w:lang w:bidi="ar"/>
        </w:rPr>
        <w:t xml:space="preserve">             </w:t>
      </w:r>
      <w:r>
        <w:rPr>
          <w:rFonts w:hint="eastAsia" w:ascii="宋体" w:hAnsi="宋体" w:cs="宋体"/>
          <w:sz w:val="24"/>
          <w:lang w:bidi="ar"/>
        </w:rPr>
        <w:t>（供应商名称）符合参加本次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 w:bidi="ar"/>
        </w:rPr>
        <w:t xml:space="preserve"> 新员工素质拓展</w:t>
      </w:r>
      <w:r>
        <w:rPr>
          <w:rFonts w:hint="eastAsia" w:ascii="宋体" w:hAnsi="宋体" w:cs="宋体"/>
          <w:sz w:val="24"/>
          <w:u w:val="none"/>
          <w:lang w:val="en-US" w:eastAsia="zh-CN" w:bidi="ar"/>
        </w:rPr>
        <w:t>（项目名称）</w:t>
      </w:r>
      <w:r>
        <w:rPr>
          <w:rFonts w:hint="eastAsia" w:ascii="宋体" w:hAnsi="宋体" w:cs="宋体"/>
          <w:sz w:val="24"/>
          <w:lang w:bidi="ar"/>
        </w:rPr>
        <w:t>采购活动的资格条件并承诺如下。</w:t>
      </w:r>
    </w:p>
    <w:p w14:paraId="1CC33CE9">
      <w:pPr>
        <w:snapToGrid w:val="0"/>
        <w:spacing w:before="156" w:beforeLines="50" w:after="50" w:line="360" w:lineRule="auto"/>
        <w:ind w:firstLine="480" w:firstLineChars="200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一、满足《中华人民共和国政府采购法》第二十二条规定</w:t>
      </w:r>
    </w:p>
    <w:p w14:paraId="3AD44E0E">
      <w:pPr>
        <w:snapToGrid w:val="0"/>
        <w:spacing w:before="156" w:beforeLines="50" w:after="50"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>1</w:t>
      </w:r>
      <w:r>
        <w:rPr>
          <w:rFonts w:hint="eastAsia" w:ascii="宋体" w:hAnsi="宋体" w:cs="宋体"/>
          <w:kern w:val="0"/>
          <w:sz w:val="24"/>
          <w:lang w:bidi="ar"/>
        </w:rPr>
        <w:t>、具有独立承担民事责任的能力；</w:t>
      </w:r>
    </w:p>
    <w:p w14:paraId="42A241F2">
      <w:pPr>
        <w:snapToGrid w:val="0"/>
        <w:spacing w:before="156" w:beforeLines="50" w:after="50"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>2</w:t>
      </w:r>
      <w:r>
        <w:rPr>
          <w:rFonts w:hint="eastAsia" w:ascii="宋体" w:hAnsi="宋体" w:cs="宋体"/>
          <w:kern w:val="0"/>
          <w:sz w:val="24"/>
          <w:lang w:bidi="ar"/>
        </w:rPr>
        <w:t>、具有良好的商业信誉和健全的财务会计制度；</w:t>
      </w:r>
    </w:p>
    <w:p w14:paraId="7290A0A5">
      <w:pPr>
        <w:snapToGrid w:val="0"/>
        <w:spacing w:before="156" w:beforeLines="50" w:after="50"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>3</w:t>
      </w:r>
      <w:r>
        <w:rPr>
          <w:rFonts w:hint="eastAsia" w:ascii="宋体" w:hAnsi="宋体" w:cs="宋体"/>
          <w:kern w:val="0"/>
          <w:sz w:val="24"/>
          <w:lang w:bidi="ar"/>
        </w:rPr>
        <w:t>、具有履行合同所必需的设备和专业技术能力；</w:t>
      </w:r>
    </w:p>
    <w:p w14:paraId="023CD233">
      <w:pPr>
        <w:snapToGrid w:val="0"/>
        <w:spacing w:before="156" w:beforeLines="50" w:after="50"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>4</w:t>
      </w:r>
      <w:r>
        <w:rPr>
          <w:rFonts w:hint="eastAsia" w:ascii="宋体" w:hAnsi="宋体" w:cs="宋体"/>
          <w:kern w:val="0"/>
          <w:sz w:val="24"/>
          <w:lang w:bidi="ar"/>
        </w:rPr>
        <w:t>、有依法缴纳税收和社会保障资金的良好记录；</w:t>
      </w:r>
    </w:p>
    <w:p w14:paraId="7D5AD87F">
      <w:pPr>
        <w:snapToGrid w:val="0"/>
        <w:spacing w:before="156" w:beforeLines="50" w:after="50"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>5</w:t>
      </w:r>
      <w:r>
        <w:rPr>
          <w:rFonts w:hint="eastAsia" w:ascii="宋体" w:hAnsi="宋体" w:cs="宋体"/>
          <w:kern w:val="0"/>
          <w:sz w:val="24"/>
          <w:lang w:bidi="ar"/>
        </w:rPr>
        <w:t>、参加政府采购活动前三年内，在经营活动中没有重大违法记录；</w:t>
      </w:r>
    </w:p>
    <w:p w14:paraId="6E3F5F74">
      <w:pPr>
        <w:snapToGrid w:val="0"/>
        <w:spacing w:before="156" w:beforeLines="50" w:after="50"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>二、未被</w:t>
      </w:r>
      <w:r>
        <w:rPr>
          <w:rFonts w:cs="Calibri"/>
          <w:kern w:val="0"/>
          <w:sz w:val="24"/>
          <w:lang w:bidi="ar"/>
        </w:rPr>
        <w:t>“</w:t>
      </w:r>
      <w:r>
        <w:rPr>
          <w:rFonts w:hint="eastAsia" w:ascii="宋体" w:hAnsi="宋体" w:cs="宋体"/>
          <w:kern w:val="0"/>
          <w:sz w:val="24"/>
          <w:lang w:bidi="ar"/>
        </w:rPr>
        <w:t>信用中国</w:t>
      </w:r>
      <w:r>
        <w:rPr>
          <w:rFonts w:cs="Calibri"/>
          <w:kern w:val="0"/>
          <w:sz w:val="24"/>
          <w:lang w:bidi="ar"/>
        </w:rPr>
        <w:t>”</w:t>
      </w:r>
      <w:r>
        <w:rPr>
          <w:rFonts w:hint="eastAsia" w:ascii="宋体" w:hAnsi="宋体" w:cs="宋体"/>
          <w:kern w:val="0"/>
          <w:sz w:val="24"/>
          <w:lang w:bidi="ar"/>
        </w:rPr>
        <w:t>（</w:t>
      </w:r>
      <w:r>
        <w:rPr>
          <w:rFonts w:cs="Calibri"/>
          <w:kern w:val="0"/>
          <w:sz w:val="24"/>
          <w:lang w:bidi="ar"/>
        </w:rPr>
        <w:t>www.creditchina.gov.cn)</w:t>
      </w:r>
      <w:r>
        <w:rPr>
          <w:rFonts w:hint="eastAsia" w:ascii="宋体" w:hAnsi="宋体" w:cs="宋体"/>
          <w:kern w:val="0"/>
          <w:sz w:val="24"/>
          <w:lang w:bidi="ar"/>
        </w:rPr>
        <w:t>、中国政府采购网（</w:t>
      </w:r>
      <w:r>
        <w:rPr>
          <w:rFonts w:cs="Calibri"/>
          <w:kern w:val="0"/>
          <w:sz w:val="24"/>
          <w:lang w:bidi="ar"/>
        </w:rPr>
        <w:t>www.ccgp.gov.cn</w:t>
      </w:r>
      <w:r>
        <w:rPr>
          <w:rFonts w:hint="eastAsia" w:ascii="宋体" w:hAnsi="宋体" w:cs="宋体"/>
          <w:kern w:val="0"/>
          <w:sz w:val="24"/>
          <w:lang w:bidi="ar"/>
        </w:rPr>
        <w:t>）列入失信被执行人、重大税收违法案件当事人名单、政府采购严重违法失信行为记录名单。</w:t>
      </w:r>
    </w:p>
    <w:p w14:paraId="54211AC7">
      <w:pPr>
        <w:snapToGrid w:val="0"/>
        <w:spacing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 xml:space="preserve"> </w:t>
      </w:r>
    </w:p>
    <w:p w14:paraId="35470E11">
      <w:pPr>
        <w:snapToGrid w:val="0"/>
        <w:spacing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 xml:space="preserve"> </w:t>
      </w:r>
    </w:p>
    <w:p w14:paraId="01C2DBA7">
      <w:pPr>
        <w:snapToGrid w:val="0"/>
        <w:spacing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cs="Calibri"/>
          <w:kern w:val="0"/>
          <w:sz w:val="24"/>
          <w:lang w:bidi="ar"/>
        </w:rPr>
        <w:t xml:space="preserve"> </w:t>
      </w:r>
    </w:p>
    <w:p w14:paraId="38E374C3">
      <w:pPr>
        <w:snapToGrid w:val="0"/>
        <w:spacing w:line="360" w:lineRule="auto"/>
        <w:ind w:firstLine="480" w:firstLineChars="200"/>
        <w:rPr>
          <w:rFonts w:cs="Calibri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bidi="ar"/>
        </w:rPr>
        <w:t>本单位对上述承诺内容的真实性负责。如有虚假，将依法承担相应责任。</w:t>
      </w:r>
    </w:p>
    <w:p w14:paraId="4256CCEF">
      <w:pPr>
        <w:spacing w:line="360" w:lineRule="auto"/>
        <w:rPr>
          <w:rFonts w:cs="Calibri"/>
          <w:sz w:val="24"/>
        </w:rPr>
      </w:pPr>
      <w:r>
        <w:rPr>
          <w:rFonts w:cs="Calibri"/>
          <w:sz w:val="24"/>
          <w:lang w:bidi="ar"/>
        </w:rPr>
        <w:t xml:space="preserve"> </w:t>
      </w:r>
    </w:p>
    <w:p w14:paraId="4F1C2175">
      <w:pPr>
        <w:spacing w:line="360" w:lineRule="auto"/>
        <w:rPr>
          <w:rFonts w:cs="Calibri"/>
          <w:sz w:val="24"/>
        </w:rPr>
      </w:pPr>
      <w:r>
        <w:rPr>
          <w:rFonts w:cs="Calibri"/>
          <w:sz w:val="24"/>
          <w:lang w:bidi="ar"/>
        </w:rPr>
        <w:t xml:space="preserve"> </w:t>
      </w:r>
    </w:p>
    <w:p w14:paraId="5C7E5B3C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eastAsia="zh-CN" w:bidi="ar"/>
        </w:rPr>
        <w:t>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字/盖章）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068EFD22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供应商名称（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3B442B88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cs="Calibri"/>
          <w:sz w:val="24"/>
          <w:lang w:bidi="ar"/>
        </w:rPr>
        <w:t xml:space="preserve"> </w:t>
      </w: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3346E747">
      <w:pPr>
        <w:widowControl/>
        <w:spacing w:line="360" w:lineRule="auto"/>
        <w:jc w:val="left"/>
        <w:rPr>
          <w:rFonts w:cs="Calibri"/>
          <w:sz w:val="24"/>
        </w:rPr>
      </w:pPr>
    </w:p>
    <w:p w14:paraId="4FE90FED">
      <w:pPr>
        <w:widowControl/>
        <w:spacing w:line="360" w:lineRule="auto"/>
        <w:jc w:val="center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营业执照</w:t>
      </w:r>
    </w:p>
    <w:p w14:paraId="7E717B45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color w:val="000000"/>
          <w:sz w:val="22"/>
          <w:szCs w:val="22"/>
          <w:u w:val="single"/>
          <w:lang w:val="en-US" w:eastAsia="zh-CN"/>
        </w:rPr>
        <w:t>新员工素质拓展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6"/>
      </w:tblGrid>
      <w:tr w14:paraId="47B2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6" w:hRule="atLeast"/>
        </w:trPr>
        <w:tc>
          <w:tcPr>
            <w:tcW w:w="9576" w:type="dxa"/>
          </w:tcPr>
          <w:p w14:paraId="3B4C8EC9">
            <w:pPr>
              <w:snapToGrid w:val="0"/>
              <w:spacing w:before="156" w:beforeLines="50" w:after="50" w:line="360" w:lineRule="auto"/>
              <w:jc w:val="center"/>
              <w:rPr>
                <w:rFonts w:hint="default" w:ascii="宋体" w:hAnsi="宋体" w:cs="宋体"/>
                <w:b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</w:tbl>
    <w:p w14:paraId="6D3C9034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  <w:r>
        <w:rPr>
          <w:rFonts w:hint="eastAsia" w:ascii="宋体" w:hAnsi="宋体" w:cs="宋体"/>
          <w:sz w:val="24"/>
          <w:lang w:val="en-US" w:eastAsia="zh-CN" w:bidi="ar"/>
        </w:rPr>
        <w:t>注：</w:t>
      </w:r>
      <w:r>
        <w:rPr>
          <w:rFonts w:hint="eastAsia" w:ascii="宋体" w:hAnsi="宋体" w:cs="宋体"/>
          <w:sz w:val="24"/>
          <w:lang w:bidi="ar"/>
        </w:rPr>
        <w:t>加盖公章</w:t>
      </w:r>
    </w:p>
    <w:p w14:paraId="084AA316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bidi="ar"/>
        </w:rPr>
      </w:pPr>
      <w:r>
        <w:rPr>
          <w:rFonts w:hint="eastAsia" w:ascii="宋体" w:hAnsi="宋体" w:cs="宋体"/>
          <w:b/>
          <w:sz w:val="30"/>
          <w:szCs w:val="30"/>
          <w:lang w:bidi="ar"/>
        </w:rPr>
        <w:t>法定代表人委托授权书</w:t>
      </w:r>
    </w:p>
    <w:p w14:paraId="067CB14C">
      <w:pPr>
        <w:adjustRightInd w:val="0"/>
        <w:spacing w:line="360" w:lineRule="auto"/>
        <w:rPr>
          <w:rFonts w:cs="Calibri"/>
          <w:b/>
          <w:bCs/>
          <w:kern w:val="0"/>
          <w:sz w:val="24"/>
        </w:rPr>
      </w:pPr>
      <w:r>
        <w:rPr>
          <w:rFonts w:hint="eastAsia" w:ascii="宋体" w:hAnsi="宋体" w:cs="宋体"/>
          <w:bCs/>
          <w:sz w:val="24"/>
          <w:lang w:bidi="ar"/>
        </w:rPr>
        <w:t>致：</w:t>
      </w:r>
      <w:r>
        <w:rPr>
          <w:rFonts w:hint="eastAsia" w:ascii="宋体" w:hAnsi="宋体" w:cs="宋体"/>
          <w:kern w:val="0"/>
          <w:sz w:val="24"/>
          <w:lang w:bidi="ar"/>
        </w:rPr>
        <w:t>温州市中心医院</w:t>
      </w:r>
    </w:p>
    <w:p w14:paraId="3423FDD3">
      <w:pPr>
        <w:snapToGrid w:val="0"/>
        <w:spacing w:line="360" w:lineRule="auto"/>
        <w:ind w:firstLine="480" w:firstLineChars="200"/>
        <w:rPr>
          <w:rFonts w:cs="Calibri"/>
          <w:sz w:val="24"/>
        </w:rPr>
      </w:pPr>
      <w:r>
        <w:rPr>
          <w:rFonts w:cs="Calibri"/>
          <w:sz w:val="24"/>
          <w:lang w:bidi="ar"/>
        </w:rPr>
        <w:t xml:space="preserve"> </w:t>
      </w:r>
    </w:p>
    <w:p w14:paraId="54FD9F59">
      <w:pPr>
        <w:snapToGrid w:val="0"/>
        <w:spacing w:line="360" w:lineRule="auto"/>
        <w:ind w:firstLine="480" w:firstLineChars="200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我</w:t>
      </w:r>
      <w:r>
        <w:rPr>
          <w:rFonts w:cs="Calibri"/>
          <w:sz w:val="24"/>
          <w:lang w:bidi="ar"/>
        </w:rPr>
        <w:t xml:space="preserve"> </w:t>
      </w:r>
      <w:r>
        <w:rPr>
          <w:rFonts w:cs="Calibri"/>
          <w:sz w:val="24"/>
          <w:u w:val="single"/>
          <w:lang w:bidi="ar"/>
        </w:rPr>
        <w:t xml:space="preserve">          </w:t>
      </w:r>
      <w:r>
        <w:rPr>
          <w:rFonts w:hint="eastAsia" w:ascii="宋体" w:hAnsi="宋体" w:cs="宋体"/>
          <w:sz w:val="24"/>
          <w:lang w:bidi="ar"/>
        </w:rPr>
        <w:t>（姓名）系</w:t>
      </w:r>
      <w:r>
        <w:rPr>
          <w:rFonts w:cs="Calibri"/>
          <w:sz w:val="24"/>
          <w:lang w:bidi="ar"/>
        </w:rPr>
        <w:t xml:space="preserve"> </w:t>
      </w:r>
      <w:r>
        <w:rPr>
          <w:rFonts w:cs="Calibri"/>
          <w:sz w:val="24"/>
          <w:u w:val="single"/>
          <w:lang w:bidi="ar"/>
        </w:rPr>
        <w:t xml:space="preserve">               </w:t>
      </w:r>
      <w:r>
        <w:rPr>
          <w:rFonts w:hint="eastAsia" w:ascii="宋体" w:hAnsi="宋体" w:cs="宋体"/>
          <w:sz w:val="24"/>
          <w:lang w:bidi="ar"/>
        </w:rPr>
        <w:t>（供应商名称）的法定代表人，现授权委托本单位在职职工</w:t>
      </w:r>
      <w:r>
        <w:rPr>
          <w:rFonts w:cs="Calibri"/>
          <w:sz w:val="24"/>
          <w:lang w:bidi="ar"/>
        </w:rPr>
        <w:t xml:space="preserve"> </w:t>
      </w:r>
      <w:r>
        <w:rPr>
          <w:rFonts w:cs="Calibri"/>
          <w:sz w:val="24"/>
          <w:u w:val="single"/>
          <w:lang w:bidi="ar"/>
        </w:rPr>
        <w:t xml:space="preserve">         </w:t>
      </w:r>
      <w:r>
        <w:rPr>
          <w:rFonts w:hint="eastAsia" w:ascii="宋体" w:hAnsi="宋体" w:cs="宋体"/>
          <w:sz w:val="24"/>
          <w:lang w:bidi="ar"/>
        </w:rPr>
        <w:t>（姓名）</w:t>
      </w:r>
      <w:r>
        <w:rPr>
          <w:rFonts w:hint="eastAsia" w:ascii="宋体" w:hAnsi="宋体" w:cs="宋体"/>
          <w:sz w:val="24"/>
          <w:lang w:eastAsia="zh-CN" w:bidi="ar"/>
        </w:rPr>
        <w:t>、</w:t>
      </w:r>
      <w:r>
        <w:rPr>
          <w:rFonts w:hint="eastAsia" w:ascii="宋体" w:hAnsi="宋体" w:cs="宋体"/>
          <w:sz w:val="24"/>
          <w:lang w:bidi="ar"/>
        </w:rPr>
        <w:t>身份证号码：</w:t>
      </w:r>
      <w:r>
        <w:rPr>
          <w:rFonts w:cs="Calibri"/>
          <w:sz w:val="24"/>
          <w:u w:val="single"/>
          <w:lang w:bidi="ar"/>
        </w:rPr>
        <w:t xml:space="preserve">             </w:t>
      </w:r>
      <w:r>
        <w:rPr>
          <w:rFonts w:hint="eastAsia" w:cs="Calibri"/>
          <w:sz w:val="24"/>
          <w:u w:val="single"/>
          <w:lang w:val="en-US" w:eastAsia="zh-CN" w:bidi="ar"/>
        </w:rPr>
        <w:t xml:space="preserve">          </w:t>
      </w:r>
      <w:r>
        <w:rPr>
          <w:rFonts w:cs="Calibri"/>
          <w:sz w:val="24"/>
          <w:u w:val="single"/>
          <w:lang w:bidi="ar"/>
        </w:rPr>
        <w:t xml:space="preserve">   </w:t>
      </w:r>
      <w:r>
        <w:rPr>
          <w:rFonts w:hint="eastAsia" w:cs="Calibri"/>
          <w:sz w:val="24"/>
          <w:u w:val="none"/>
          <w:lang w:val="en-US" w:eastAsia="zh-CN" w:bidi="ar"/>
        </w:rPr>
        <w:t>联系号码：</w:t>
      </w:r>
      <w:r>
        <w:rPr>
          <w:rFonts w:hint="eastAsia" w:cs="Calibri"/>
          <w:sz w:val="24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cs="宋体"/>
          <w:sz w:val="24"/>
          <w:lang w:bidi="ar"/>
        </w:rPr>
        <w:t>以我方的名义参加</w:t>
      </w:r>
      <w:r>
        <w:rPr>
          <w:rFonts w:cs="Calibri"/>
          <w:sz w:val="24"/>
          <w:lang w:bidi="ar"/>
        </w:rPr>
        <w:t>“</w:t>
      </w:r>
      <w:r>
        <w:rPr>
          <w:rFonts w:hint="eastAsia" w:ascii="宋体" w:hAnsi="宋体" w:cs="宋体"/>
          <w:sz w:val="24"/>
          <w:lang w:bidi="ar"/>
        </w:rPr>
        <w:t>温州市中心医院</w:t>
      </w:r>
      <w:r>
        <w:rPr>
          <w:rFonts w:cs="Calibri"/>
          <w:sz w:val="24"/>
          <w:u w:val="single"/>
          <w:lang w:bidi="ar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 w:bidi="ar"/>
        </w:rPr>
        <w:t>新员工素质拓展</w:t>
      </w:r>
      <w:r>
        <w:rPr>
          <w:rFonts w:cs="Calibri"/>
          <w:sz w:val="24"/>
          <w:u w:val="single"/>
          <w:lang w:bidi="ar"/>
        </w:rPr>
        <w:t xml:space="preserve"> </w:t>
      </w:r>
      <w:r>
        <w:rPr>
          <w:rFonts w:cs="Calibri"/>
          <w:sz w:val="24"/>
          <w:lang w:bidi="ar"/>
        </w:rPr>
        <w:t>”</w:t>
      </w:r>
      <w:r>
        <w:rPr>
          <w:rFonts w:hint="eastAsia" w:ascii="宋体" w:hAnsi="宋体" w:cs="宋体"/>
          <w:sz w:val="24"/>
          <w:lang w:bidi="ar"/>
        </w:rPr>
        <w:t>项目的响应活动，并代表我方全权办理针对上述项目的响应、评审、签约等具体事务和签署相关文件。</w:t>
      </w:r>
    </w:p>
    <w:p w14:paraId="062CE234">
      <w:pPr>
        <w:snapToGrid w:val="0"/>
        <w:spacing w:line="360" w:lineRule="auto"/>
        <w:ind w:firstLine="480" w:firstLineChars="200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我方对被授权人的签名事项负全部责任。</w:t>
      </w:r>
    </w:p>
    <w:p w14:paraId="2422A831">
      <w:pPr>
        <w:snapToGrid w:val="0"/>
        <w:spacing w:line="360" w:lineRule="auto"/>
        <w:ind w:firstLine="480" w:firstLineChars="200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在撤销授权的书面通知以前，本授权书一直有效。被授权人在授权书有效期内签署的所有文件不因授权的撤销而失效。</w:t>
      </w:r>
    </w:p>
    <w:p w14:paraId="795F0809">
      <w:pPr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  <w:lang w:bidi="ar"/>
        </w:rPr>
      </w:pPr>
      <w:r>
        <w:rPr>
          <w:rFonts w:hint="eastAsia" w:ascii="宋体" w:hAnsi="宋体" w:cs="宋体"/>
          <w:sz w:val="24"/>
          <w:lang w:bidi="ar"/>
        </w:rPr>
        <w:t>被授权人无转委托权，特此委托。</w:t>
      </w:r>
    </w:p>
    <w:p w14:paraId="66893E53">
      <w:pPr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  <w:lang w:bidi="ar"/>
        </w:rPr>
      </w:pPr>
    </w:p>
    <w:p w14:paraId="2077A7E1">
      <w:pPr>
        <w:snapToGrid w:val="0"/>
        <w:spacing w:line="360" w:lineRule="auto"/>
        <w:ind w:firstLine="480" w:firstLineChars="200"/>
        <w:rPr>
          <w:rFonts w:hint="eastAsia" w:ascii="宋体" w:hAnsi="宋体" w:cs="宋体"/>
          <w:sz w:val="24"/>
          <w:lang w:bidi="ar"/>
        </w:rPr>
      </w:pPr>
    </w:p>
    <w:p w14:paraId="3FEEDA92">
      <w:pPr>
        <w:snapToGrid w:val="0"/>
        <w:spacing w:line="360" w:lineRule="auto"/>
        <w:rPr>
          <w:rFonts w:hint="default" w:eastAsia="等线" w:cs="Calibri"/>
          <w:sz w:val="24"/>
          <w:vertAlign w:val="baseline"/>
          <w:lang w:val="en-US" w:eastAsia="zh-CN" w:bidi="ar"/>
        </w:rPr>
      </w:pPr>
      <w:r>
        <w:rPr>
          <w:rFonts w:cs="Calibri"/>
          <w:sz w:val="24"/>
          <w:lang w:bidi="ar"/>
        </w:rPr>
        <w:t xml:space="preserve"> </w:t>
      </w:r>
      <w:r>
        <w:rPr>
          <w:rFonts w:hint="eastAsia" w:ascii="宋体" w:hAnsi="宋体" w:cs="宋体"/>
          <w:sz w:val="24"/>
          <w:lang w:bidi="ar"/>
        </w:rPr>
        <w:t>被授权人</w:t>
      </w:r>
      <w:r>
        <w:rPr>
          <w:rFonts w:hint="eastAsia" w:ascii="宋体" w:hAnsi="宋体" w:cs="宋体"/>
          <w:sz w:val="24"/>
          <w:lang w:val="en-US" w:eastAsia="zh-CN" w:bidi="ar"/>
        </w:rPr>
        <w:t>身份证正反面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8"/>
        <w:gridCol w:w="4788"/>
      </w:tblGrid>
      <w:tr w14:paraId="688A8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</w:trPr>
        <w:tc>
          <w:tcPr>
            <w:tcW w:w="4788" w:type="dxa"/>
          </w:tcPr>
          <w:p w14:paraId="7E2CE81B">
            <w:pPr>
              <w:snapToGrid w:val="0"/>
              <w:spacing w:line="360" w:lineRule="auto"/>
              <w:rPr>
                <w:rFonts w:cs="Calibri"/>
                <w:sz w:val="24"/>
                <w:vertAlign w:val="baseline"/>
                <w:lang w:bidi="ar"/>
              </w:rPr>
            </w:pPr>
          </w:p>
        </w:tc>
        <w:tc>
          <w:tcPr>
            <w:tcW w:w="4788" w:type="dxa"/>
          </w:tcPr>
          <w:p w14:paraId="76209BCD">
            <w:pPr>
              <w:snapToGrid w:val="0"/>
              <w:spacing w:line="360" w:lineRule="auto"/>
              <w:rPr>
                <w:rFonts w:cs="Calibri"/>
                <w:sz w:val="24"/>
                <w:vertAlign w:val="baseline"/>
                <w:lang w:bidi="ar"/>
              </w:rPr>
            </w:pPr>
          </w:p>
        </w:tc>
      </w:tr>
    </w:tbl>
    <w:p w14:paraId="5A96A2FB">
      <w:pPr>
        <w:snapToGrid w:val="0"/>
        <w:spacing w:line="360" w:lineRule="auto"/>
        <w:rPr>
          <w:rFonts w:cs="Calibri"/>
          <w:sz w:val="24"/>
          <w:lang w:bidi="ar"/>
        </w:rPr>
      </w:pPr>
    </w:p>
    <w:p w14:paraId="320DD816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eastAsia="zh-CN" w:bidi="ar"/>
        </w:rPr>
        <w:t>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字/盖章）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3617B157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65A11FDA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04492EE8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采购需求响应表</w:t>
      </w:r>
    </w:p>
    <w:p w14:paraId="3ABA2A47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</w:t>
      </w:r>
      <w:r>
        <w:rPr>
          <w:rStyle w:val="7"/>
          <w:rFonts w:hint="eastAsia" w:ascii="Times New Roman" w:hAnsi="Times New Roman" w:eastAsia="宋体" w:cs="Times New Roman"/>
          <w:color w:val="000000"/>
          <w:sz w:val="22"/>
          <w:szCs w:val="22"/>
          <w:u w:val="single"/>
          <w:lang w:val="en-US" w:eastAsia="zh-CN"/>
        </w:rPr>
        <w:t>新员工素质拓展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</w:t>
      </w:r>
    </w:p>
    <w:tbl>
      <w:tblPr>
        <w:tblStyle w:val="3"/>
        <w:tblW w:w="9491" w:type="dxa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635"/>
        <w:gridCol w:w="2730"/>
        <w:gridCol w:w="1200"/>
      </w:tblGrid>
      <w:tr w14:paraId="46E22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926" w:type="dxa"/>
            <w:shd w:val="clear" w:color="auto" w:fill="FFFFFF"/>
            <w:noWrap w:val="0"/>
            <w:vAlign w:val="center"/>
          </w:tcPr>
          <w:p w14:paraId="7CF054A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>序  号</w:t>
            </w:r>
          </w:p>
        </w:tc>
        <w:tc>
          <w:tcPr>
            <w:tcW w:w="4635" w:type="dxa"/>
            <w:shd w:val="clear" w:color="auto" w:fill="FFFFFF"/>
            <w:noWrap w:val="0"/>
            <w:vAlign w:val="center"/>
          </w:tcPr>
          <w:p w14:paraId="34B66BF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>要求</w:t>
            </w:r>
          </w:p>
        </w:tc>
        <w:tc>
          <w:tcPr>
            <w:tcW w:w="2730" w:type="dxa"/>
            <w:shd w:val="clear" w:color="auto" w:fill="FFFFFF"/>
            <w:noWrap w:val="0"/>
            <w:vAlign w:val="center"/>
          </w:tcPr>
          <w:p w14:paraId="045FDB4F">
            <w:pPr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响应情况</w:t>
            </w:r>
          </w:p>
        </w:tc>
        <w:tc>
          <w:tcPr>
            <w:tcW w:w="1200" w:type="dxa"/>
            <w:shd w:val="clear" w:color="auto" w:fill="FFFFFF"/>
            <w:noWrap w:val="0"/>
            <w:vAlign w:val="center"/>
          </w:tcPr>
          <w:p w14:paraId="2198F61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>说   明</w:t>
            </w:r>
          </w:p>
        </w:tc>
      </w:tr>
      <w:tr w14:paraId="407A8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926" w:type="dxa"/>
            <w:noWrap w:val="0"/>
            <w:vAlign w:val="center"/>
          </w:tcPr>
          <w:p w14:paraId="34F8A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u w:val="none"/>
                <w:lang w:val="en-US" w:eastAsia="zh-CN"/>
              </w:rPr>
              <w:t>一</w:t>
            </w:r>
          </w:p>
        </w:tc>
        <w:tc>
          <w:tcPr>
            <w:tcW w:w="8565" w:type="dxa"/>
            <w:gridSpan w:val="3"/>
            <w:noWrap w:val="0"/>
            <w:vAlign w:val="center"/>
          </w:tcPr>
          <w:p w14:paraId="1C9A7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u w:val="none"/>
                <w:lang w:val="en-US" w:eastAsia="zh-CN"/>
              </w:rPr>
              <w:t>服务要求：</w:t>
            </w:r>
          </w:p>
        </w:tc>
      </w:tr>
      <w:tr w14:paraId="24D3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926" w:type="dxa"/>
            <w:noWrap w:val="0"/>
            <w:vAlign w:val="center"/>
          </w:tcPr>
          <w:p w14:paraId="5A07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4635" w:type="dxa"/>
            <w:noWrap w:val="0"/>
            <w:vAlign w:val="center"/>
          </w:tcPr>
          <w:p w14:paraId="359C7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7F848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686B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41DB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26" w:type="dxa"/>
            <w:noWrap w:val="0"/>
            <w:vAlign w:val="center"/>
          </w:tcPr>
          <w:p w14:paraId="52ACD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4635" w:type="dxa"/>
            <w:noWrap w:val="0"/>
            <w:vAlign w:val="center"/>
          </w:tcPr>
          <w:p w14:paraId="54DC0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50ECA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C4F8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69BA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926" w:type="dxa"/>
            <w:noWrap w:val="0"/>
            <w:vAlign w:val="center"/>
          </w:tcPr>
          <w:p w14:paraId="22FA0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4635" w:type="dxa"/>
            <w:noWrap w:val="0"/>
            <w:vAlign w:val="center"/>
          </w:tcPr>
          <w:p w14:paraId="7E150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59D33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5E5D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31F9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926" w:type="dxa"/>
            <w:noWrap w:val="0"/>
            <w:vAlign w:val="center"/>
          </w:tcPr>
          <w:p w14:paraId="70676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4635" w:type="dxa"/>
            <w:noWrap w:val="0"/>
            <w:vAlign w:val="center"/>
          </w:tcPr>
          <w:p w14:paraId="4AF17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310FF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EBA0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2A10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26" w:type="dxa"/>
            <w:noWrap w:val="0"/>
            <w:vAlign w:val="center"/>
          </w:tcPr>
          <w:p w14:paraId="70925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firstLine="220" w:firstLineChars="10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4635" w:type="dxa"/>
            <w:noWrap w:val="0"/>
            <w:vAlign w:val="center"/>
          </w:tcPr>
          <w:p w14:paraId="103D4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64E83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48CE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1DBC2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26" w:type="dxa"/>
            <w:noWrap w:val="0"/>
            <w:vAlign w:val="center"/>
          </w:tcPr>
          <w:p w14:paraId="0993D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firstLine="220" w:firstLineChars="10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4635" w:type="dxa"/>
            <w:noWrap w:val="0"/>
            <w:vAlign w:val="center"/>
          </w:tcPr>
          <w:p w14:paraId="55960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3E61E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E96A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7A5AB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26" w:type="dxa"/>
            <w:noWrap w:val="0"/>
            <w:vAlign w:val="center"/>
          </w:tcPr>
          <w:p w14:paraId="402C3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firstLine="220" w:firstLineChars="100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4635" w:type="dxa"/>
            <w:noWrap w:val="0"/>
            <w:vAlign w:val="center"/>
          </w:tcPr>
          <w:p w14:paraId="747CB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4B2D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9670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48EEC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926" w:type="dxa"/>
            <w:noWrap w:val="0"/>
            <w:vAlign w:val="center"/>
          </w:tcPr>
          <w:p w14:paraId="1E869F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u w:val="none"/>
                <w:lang w:val="en-US" w:eastAsia="zh-CN"/>
              </w:rPr>
              <w:t>二</w:t>
            </w:r>
          </w:p>
        </w:tc>
        <w:tc>
          <w:tcPr>
            <w:tcW w:w="8565" w:type="dxa"/>
            <w:gridSpan w:val="3"/>
            <w:noWrap w:val="0"/>
            <w:vAlign w:val="center"/>
          </w:tcPr>
          <w:p w14:paraId="1AFEA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u w:val="none"/>
                <w:lang w:val="en-US" w:eastAsia="zh-CN"/>
              </w:rPr>
              <w:t>商务要求：</w:t>
            </w:r>
          </w:p>
        </w:tc>
      </w:tr>
      <w:tr w14:paraId="2AE6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26" w:type="dxa"/>
            <w:noWrap w:val="0"/>
            <w:vAlign w:val="center"/>
          </w:tcPr>
          <w:p w14:paraId="77367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4635" w:type="dxa"/>
            <w:noWrap w:val="0"/>
            <w:vAlign w:val="center"/>
          </w:tcPr>
          <w:p w14:paraId="12564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7D88F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A5D1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4547A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926" w:type="dxa"/>
            <w:noWrap w:val="0"/>
            <w:vAlign w:val="center"/>
          </w:tcPr>
          <w:p w14:paraId="25501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4635" w:type="dxa"/>
            <w:noWrap w:val="0"/>
            <w:vAlign w:val="center"/>
          </w:tcPr>
          <w:p w14:paraId="05C8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4110C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547B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1566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926" w:type="dxa"/>
            <w:noWrap w:val="0"/>
            <w:vAlign w:val="center"/>
          </w:tcPr>
          <w:p w14:paraId="4BE41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4635" w:type="dxa"/>
            <w:noWrap w:val="0"/>
            <w:vAlign w:val="center"/>
          </w:tcPr>
          <w:p w14:paraId="745D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327A1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BEDA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1A573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926" w:type="dxa"/>
            <w:noWrap w:val="0"/>
            <w:vAlign w:val="center"/>
          </w:tcPr>
          <w:p w14:paraId="0AA3E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4635" w:type="dxa"/>
            <w:noWrap w:val="0"/>
            <w:vAlign w:val="center"/>
          </w:tcPr>
          <w:p w14:paraId="61307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2A0C2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1777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15D6B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26" w:type="dxa"/>
            <w:noWrap w:val="0"/>
            <w:vAlign w:val="center"/>
          </w:tcPr>
          <w:p w14:paraId="79A8C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...</w:t>
            </w:r>
          </w:p>
        </w:tc>
        <w:tc>
          <w:tcPr>
            <w:tcW w:w="4635" w:type="dxa"/>
            <w:noWrap w:val="0"/>
            <w:vAlign w:val="center"/>
          </w:tcPr>
          <w:p w14:paraId="0EF00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lef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u w:val="none"/>
                <w:lang w:val="en-US" w:eastAsia="zh-CN"/>
              </w:rPr>
            </w:pPr>
          </w:p>
        </w:tc>
        <w:tc>
          <w:tcPr>
            <w:tcW w:w="2730" w:type="dxa"/>
            <w:noWrap w:val="0"/>
            <w:vAlign w:val="center"/>
          </w:tcPr>
          <w:p w14:paraId="11E9E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CBD7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4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71CB5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 xml:space="preserve"> 注： 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响应情况”栏填写“符合”或“负偏离”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如不说明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情况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或填写“无”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视为完全响应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  <w:lang w:eastAsia="zh-CN"/>
        </w:rPr>
        <w:t>文件</w:t>
      </w:r>
      <w:r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  <w:t>要求。</w:t>
      </w:r>
    </w:p>
    <w:p w14:paraId="7E7FA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2"/>
          <w:szCs w:val="22"/>
          <w:highlight w:val="none"/>
        </w:rPr>
      </w:pPr>
    </w:p>
    <w:p w14:paraId="079E78AC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val="en-US" w:eastAsia="zh-CN" w:bidi="ar"/>
        </w:rPr>
        <w:t>或被授权人（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1CCA278A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39A83A36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3D636BC2">
      <w:pPr>
        <w:numPr>
          <w:ilvl w:val="0"/>
          <w:numId w:val="0"/>
        </w:numPr>
        <w:shd w:val="clear" w:color="auto" w:fill="auto"/>
        <w:spacing w:line="360" w:lineRule="auto"/>
        <w:jc w:val="center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服务方案</w:t>
      </w:r>
    </w:p>
    <w:p w14:paraId="3EAA60BB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</w:t>
      </w:r>
      <w:r>
        <w:rPr>
          <w:rStyle w:val="7"/>
          <w:rFonts w:hint="eastAsia" w:ascii="Times New Roman" w:hAnsi="Times New Roman" w:eastAsia="宋体" w:cs="Times New Roman"/>
          <w:color w:val="000000"/>
          <w:sz w:val="22"/>
          <w:szCs w:val="22"/>
          <w:u w:val="single"/>
          <w:lang w:val="en-US" w:eastAsia="zh-CN"/>
        </w:rPr>
        <w:t>新员工素质拓展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6"/>
      </w:tblGrid>
      <w:tr w14:paraId="5603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6" w:hRule="atLeast"/>
        </w:trPr>
        <w:tc>
          <w:tcPr>
            <w:tcW w:w="9576" w:type="dxa"/>
          </w:tcPr>
          <w:p w14:paraId="1B89FE7E">
            <w:pPr>
              <w:snapToGrid w:val="0"/>
              <w:spacing w:before="156" w:beforeLines="50" w:after="50" w:line="360" w:lineRule="auto"/>
              <w:jc w:val="center"/>
              <w:rPr>
                <w:rFonts w:hint="default" w:ascii="宋体" w:hAnsi="宋体" w:cs="宋体"/>
                <w:b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</w:tbl>
    <w:p w14:paraId="3EFFA200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  <w:r>
        <w:rPr>
          <w:rFonts w:hint="eastAsia" w:ascii="宋体" w:hAnsi="宋体" w:cs="宋体"/>
          <w:sz w:val="24"/>
          <w:lang w:val="en-US" w:eastAsia="zh-CN" w:bidi="ar"/>
        </w:rPr>
        <w:t>注：</w:t>
      </w:r>
      <w:r>
        <w:rPr>
          <w:rFonts w:hint="eastAsia" w:ascii="宋体" w:hAnsi="宋体" w:cs="宋体"/>
          <w:sz w:val="24"/>
          <w:lang w:bidi="ar"/>
        </w:rPr>
        <w:t>加盖公章</w:t>
      </w:r>
    </w:p>
    <w:p w14:paraId="31E14BEC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项目实施人员一览表</w:t>
      </w:r>
    </w:p>
    <w:p w14:paraId="7F7FDFDD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新员工素质拓展  </w:t>
      </w:r>
    </w:p>
    <w:tbl>
      <w:tblPr>
        <w:tblStyle w:val="3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4"/>
        <w:gridCol w:w="1781"/>
        <w:gridCol w:w="1294"/>
        <w:gridCol w:w="1635"/>
        <w:gridCol w:w="1455"/>
        <w:gridCol w:w="2162"/>
      </w:tblGrid>
      <w:tr w14:paraId="22A78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atLeast"/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60E53D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42FC66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647E16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4A075">
            <w:pPr>
              <w:pStyle w:val="8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专业名称</w:t>
            </w: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7B69CE9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从业年限</w:t>
            </w: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73D657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在本项目担任职务</w:t>
            </w:r>
          </w:p>
        </w:tc>
      </w:tr>
      <w:tr w14:paraId="322F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atLeast"/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3EA62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6D1CC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7E9BC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960BB6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084B0E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839928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4D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3E982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E7209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E246E3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F465E4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745380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F92E3C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C2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2" w:hRule="atLeast"/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6E6D38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89207C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C59688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C415B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D700EB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C8DFC2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00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BA02A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8D9FC0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57B08C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DEFDA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2CEB8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E77A9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112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0B420E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94A4D2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C268E6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86F00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3B27E6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1B5152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8D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CDB014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455754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716798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EE6F60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342B94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6FA083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AB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6B7B37">
            <w:pPr>
              <w:pStyle w:val="8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46608A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D9B92A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0CF069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5EAAED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6017A8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15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B11930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DC5522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ECA096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AC53D5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9A4887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E95ADF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54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F70C83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524047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DFB992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830BF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99250D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088991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109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094F60">
            <w:pPr>
              <w:pStyle w:val="8"/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37DC5D3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3650FE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86EFBC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A10BA1C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62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64C11C">
            <w:pPr>
              <w:pStyle w:val="8"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5C177A26">
      <w:pPr>
        <w:rPr>
          <w:rFonts w:hint="eastAsia" w:ascii="Times New Roman" w:hAnsi="Times New Roman" w:eastAsia="宋体"/>
          <w:sz w:val="24"/>
          <w:szCs w:val="24"/>
        </w:rPr>
      </w:pPr>
    </w:p>
    <w:p w14:paraId="61B3394C">
      <w:pPr>
        <w:rPr>
          <w:rFonts w:hint="eastAsia" w:ascii="Times New Roman" w:hAnsi="Times New Roman" w:eastAsia="宋体"/>
          <w:sz w:val="24"/>
          <w:szCs w:val="24"/>
        </w:rPr>
      </w:pPr>
    </w:p>
    <w:p w14:paraId="4D7A3D93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val="en-US" w:eastAsia="zh-CN" w:bidi="ar"/>
        </w:rPr>
        <w:t>或被授权人（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6C4E1332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78CF296B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5D28EF4D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同类业绩</w:t>
      </w:r>
    </w:p>
    <w:p w14:paraId="074C903B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新员工素质拓展  </w:t>
      </w:r>
    </w:p>
    <w:p w14:paraId="60D94EFC">
      <w:pPr>
        <w:shd w:val="clear" w:color="auto" w:fill="auto"/>
        <w:autoSpaceDE w:val="0"/>
        <w:autoSpaceDN w:val="0"/>
        <w:spacing w:line="360" w:lineRule="auto"/>
        <w:ind w:right="893"/>
        <w:textAlignment w:val="bottom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2"/>
          <w:highlight w:val="none"/>
        </w:rPr>
        <w:t xml:space="preserve"> </w:t>
      </w:r>
    </w:p>
    <w:tbl>
      <w:tblPr>
        <w:tblStyle w:val="3"/>
        <w:tblW w:w="9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2520"/>
        <w:gridCol w:w="2310"/>
        <w:gridCol w:w="1271"/>
        <w:gridCol w:w="1596"/>
        <w:gridCol w:w="1128"/>
      </w:tblGrid>
      <w:tr w14:paraId="3103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4F7F7D1C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2520" w:type="dxa"/>
            <w:noWrap w:val="0"/>
            <w:vAlign w:val="center"/>
          </w:tcPr>
          <w:p w14:paraId="454441CF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  <w:t>用户名称</w:t>
            </w:r>
          </w:p>
        </w:tc>
        <w:tc>
          <w:tcPr>
            <w:tcW w:w="2310" w:type="dxa"/>
            <w:noWrap w:val="0"/>
            <w:vAlign w:val="center"/>
          </w:tcPr>
          <w:p w14:paraId="57B8C01A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  <w:t>项目名称</w:t>
            </w:r>
          </w:p>
        </w:tc>
        <w:tc>
          <w:tcPr>
            <w:tcW w:w="1271" w:type="dxa"/>
            <w:noWrap w:val="0"/>
            <w:vAlign w:val="center"/>
          </w:tcPr>
          <w:p w14:paraId="5E525C5B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  <w:t>合同金额</w:t>
            </w:r>
          </w:p>
        </w:tc>
        <w:tc>
          <w:tcPr>
            <w:tcW w:w="1596" w:type="dxa"/>
            <w:noWrap w:val="0"/>
            <w:vAlign w:val="center"/>
          </w:tcPr>
          <w:p w14:paraId="04F3E7B8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  <w:t>联系方式</w:t>
            </w:r>
          </w:p>
        </w:tc>
        <w:tc>
          <w:tcPr>
            <w:tcW w:w="1128" w:type="dxa"/>
            <w:noWrap w:val="0"/>
            <w:vAlign w:val="center"/>
          </w:tcPr>
          <w:p w14:paraId="1402E85E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  <w:t>备注</w:t>
            </w:r>
          </w:p>
        </w:tc>
      </w:tr>
      <w:tr w14:paraId="18E6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2DEB0273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02EE0A5E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6659BABC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D2ED537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3C4CA079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737AC3C4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50FB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674877E1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D96BEA0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686BFE55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37E4FE0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41F9D37B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2D19E3DD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4096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67000F28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6A4323BF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7F1E29D4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78882B9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660F1251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2C50567A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6693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2DFF0FC4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171B7606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76D305AC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67A56ED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23E03AA4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45E00ECA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6DF5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6B9B9F52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1673A34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21C935D3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3909781D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1436AE4C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4D0F7912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49AA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7403DAB7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72E2C7AF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4A0B4060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7414042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92F1B34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621AC03C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  <w:tr w14:paraId="56459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50" w:type="dxa"/>
            <w:noWrap w:val="0"/>
            <w:vAlign w:val="center"/>
          </w:tcPr>
          <w:p w14:paraId="2137E735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06B1D6ED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310" w:type="dxa"/>
            <w:noWrap w:val="0"/>
            <w:vAlign w:val="center"/>
          </w:tcPr>
          <w:p w14:paraId="0F0729FD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FAE68CC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08709616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60424ACF">
            <w:pPr>
              <w:shd w:val="clear" w:color="auto" w:fill="auto"/>
              <w:spacing w:line="380" w:lineRule="exact"/>
              <w:ind w:left="442" w:hanging="442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highlight w:val="none"/>
              </w:rPr>
            </w:pPr>
          </w:p>
        </w:tc>
      </w:tr>
    </w:tbl>
    <w:p w14:paraId="1832A8B0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22049CBE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6063CA35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214828B6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val="en-US" w:eastAsia="zh-CN" w:bidi="ar"/>
        </w:rPr>
        <w:t>或被授权人（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64D5DF89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7914E04A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0C77D7B9">
      <w:pPr>
        <w:shd w:val="clear" w:color="auto" w:fill="auto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</w:p>
    <w:p w14:paraId="72885DA9">
      <w:pPr>
        <w:shd w:val="clear" w:color="auto" w:fill="auto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</w:p>
    <w:p w14:paraId="5A9D8F07">
      <w:pPr>
        <w:shd w:val="clear" w:color="auto" w:fill="auto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</w:p>
    <w:p w14:paraId="572504D1">
      <w:pPr>
        <w:shd w:val="clear" w:color="auto" w:fill="auto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</w:p>
    <w:p w14:paraId="12B61C8E">
      <w:pPr>
        <w:shd w:val="clear" w:color="auto" w:fill="auto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</w:p>
    <w:p w14:paraId="6B6CC7FA">
      <w:pPr>
        <w:shd w:val="clear" w:color="auto" w:fill="auto"/>
        <w:rPr>
          <w:rFonts w:hint="eastAsia" w:ascii="宋体" w:hAnsi="宋体" w:eastAsia="宋体" w:cs="宋体"/>
          <w:b/>
          <w:color w:val="000000"/>
          <w:sz w:val="22"/>
          <w:highlight w:val="none"/>
        </w:rPr>
      </w:pPr>
    </w:p>
    <w:p w14:paraId="14441C50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报价一览表</w:t>
      </w:r>
    </w:p>
    <w:p w14:paraId="21AED5B4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新员工素质拓展  </w:t>
      </w:r>
    </w:p>
    <w:p w14:paraId="2D744CCA">
      <w:pPr>
        <w:spacing w:line="360" w:lineRule="auto"/>
        <w:rPr>
          <w:rFonts w:hint="eastAsia" w:ascii="Times New Roman" w:hAnsi="Times New Roman" w:eastAsia="宋体"/>
          <w:sz w:val="24"/>
          <w:szCs w:val="24"/>
        </w:rPr>
      </w:pPr>
    </w:p>
    <w:tbl>
      <w:tblPr>
        <w:tblStyle w:val="4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685"/>
        <w:gridCol w:w="1189"/>
        <w:gridCol w:w="2746"/>
        <w:gridCol w:w="1307"/>
      </w:tblGrid>
      <w:tr w14:paraId="180E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646" w:type="dxa"/>
            <w:vAlign w:val="center"/>
          </w:tcPr>
          <w:p w14:paraId="26DB0A6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685" w:type="dxa"/>
            <w:vAlign w:val="center"/>
          </w:tcPr>
          <w:p w14:paraId="45BE8D8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189" w:type="dxa"/>
            <w:vAlign w:val="center"/>
          </w:tcPr>
          <w:p w14:paraId="41EA793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预估人数</w:t>
            </w:r>
          </w:p>
        </w:tc>
        <w:tc>
          <w:tcPr>
            <w:tcW w:w="2746" w:type="dxa"/>
            <w:vAlign w:val="center"/>
          </w:tcPr>
          <w:p w14:paraId="6612966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1307" w:type="dxa"/>
            <w:vAlign w:val="center"/>
          </w:tcPr>
          <w:p w14:paraId="3293DBD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7991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2646" w:type="dxa"/>
            <w:vAlign w:val="center"/>
          </w:tcPr>
          <w:p w14:paraId="4BE8B1E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685" w:type="dxa"/>
            <w:vAlign w:val="center"/>
          </w:tcPr>
          <w:p w14:paraId="411A85B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元/人</w:t>
            </w:r>
          </w:p>
        </w:tc>
        <w:tc>
          <w:tcPr>
            <w:tcW w:w="1189" w:type="dxa"/>
            <w:vAlign w:val="center"/>
          </w:tcPr>
          <w:p w14:paraId="0D5C1E6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140人</w:t>
            </w:r>
          </w:p>
        </w:tc>
        <w:tc>
          <w:tcPr>
            <w:tcW w:w="2746" w:type="dxa"/>
            <w:vAlign w:val="center"/>
          </w:tcPr>
          <w:p w14:paraId="564425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大写：    </w:t>
            </w:r>
          </w:p>
          <w:p w14:paraId="01A00B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小写：</w:t>
            </w:r>
          </w:p>
        </w:tc>
        <w:tc>
          <w:tcPr>
            <w:tcW w:w="1307" w:type="dxa"/>
            <w:vAlign w:val="center"/>
          </w:tcPr>
          <w:p w14:paraId="1442B75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u w:val="none"/>
                <w:vertAlign w:val="baseline"/>
                <w:lang w:val="en-US" w:eastAsia="zh-CN"/>
              </w:rPr>
              <w:t>总价=单价*预估人数</w:t>
            </w:r>
          </w:p>
        </w:tc>
      </w:tr>
    </w:tbl>
    <w:p w14:paraId="62718B16">
      <w:pPr>
        <w:spacing w:line="360" w:lineRule="auto"/>
        <w:ind w:firstLine="440" w:firstLineChars="200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37F0CDB2">
      <w:pPr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注：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1.报价包含服务有关的所有费用，包含但不限于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税费、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人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工费、交通费、保险费、门票、场地费、餐费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等；</w:t>
      </w:r>
    </w:p>
    <w:p w14:paraId="2D55FBD7">
      <w:pPr>
        <w:numPr>
          <w:ilvl w:val="0"/>
          <w:numId w:val="1"/>
        </w:numPr>
        <w:spacing w:line="360" w:lineRule="auto"/>
        <w:ind w:firstLine="440" w:firstLineChars="200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合同服务期内，最终按实际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参加人数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结算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</w:rPr>
        <w:t>总金额不超预算金额</w:t>
      </w: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/>
        </w:rPr>
        <w:t>。</w:t>
      </w:r>
    </w:p>
    <w:p w14:paraId="57E6569D">
      <w:pPr>
        <w:numPr>
          <w:ilvl w:val="0"/>
          <w:numId w:val="1"/>
        </w:numPr>
        <w:spacing w:line="360" w:lineRule="auto"/>
        <w:ind w:firstLine="440" w:firstLineChars="200"/>
        <w:jc w:val="left"/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highlight w:val="none"/>
          <w:lang w:val="en-US" w:eastAsia="zh-CN"/>
        </w:rPr>
        <w:t>单价超350元/人作无效投标处理。</w:t>
      </w:r>
    </w:p>
    <w:p w14:paraId="77C0A418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238F11C5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0D0EF424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10856915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046E8AA5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53438CF2">
      <w:pPr>
        <w:snapToGrid w:val="0"/>
        <w:spacing w:line="360" w:lineRule="auto"/>
        <w:rPr>
          <w:rFonts w:hint="eastAsia" w:ascii="宋体" w:hAnsi="宋体" w:cs="宋体"/>
          <w:sz w:val="24"/>
          <w:lang w:bidi="ar"/>
        </w:rPr>
      </w:pPr>
    </w:p>
    <w:p w14:paraId="12FBE088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val="en-US" w:eastAsia="zh-CN" w:bidi="ar"/>
        </w:rPr>
        <w:t>或被授权人（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28C44C64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53B6AA07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40B4E487">
      <w:pPr>
        <w:rPr>
          <w:rFonts w:hint="eastAsia" w:ascii="Times New Roman" w:hAnsi="Times New Roman" w:eastAsia="宋体"/>
          <w:sz w:val="24"/>
          <w:szCs w:val="24"/>
        </w:rPr>
      </w:pPr>
    </w:p>
    <w:p w14:paraId="52FAB0E4">
      <w:pPr>
        <w:rPr>
          <w:rFonts w:hint="eastAsia" w:ascii="Times New Roman" w:hAnsi="Times New Roman" w:eastAsia="宋体"/>
          <w:sz w:val="24"/>
          <w:szCs w:val="24"/>
        </w:rPr>
      </w:pPr>
    </w:p>
    <w:p w14:paraId="0652CAC2">
      <w:pPr>
        <w:rPr>
          <w:rFonts w:hint="eastAsia" w:ascii="Times New Roman" w:hAnsi="Times New Roman" w:eastAsia="宋体"/>
          <w:sz w:val="24"/>
          <w:szCs w:val="24"/>
        </w:rPr>
      </w:pPr>
    </w:p>
    <w:p w14:paraId="0A77B808">
      <w:pPr>
        <w:rPr>
          <w:rFonts w:hint="eastAsia" w:ascii="Times New Roman" w:hAnsi="Times New Roman" w:eastAsia="宋体"/>
          <w:sz w:val="24"/>
          <w:szCs w:val="24"/>
        </w:rPr>
      </w:pPr>
    </w:p>
    <w:p w14:paraId="692B741A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</w:p>
    <w:p w14:paraId="2817ACED">
      <w:pPr>
        <w:snapToGrid w:val="0"/>
        <w:spacing w:before="156" w:beforeLines="50" w:after="50" w:line="360" w:lineRule="auto"/>
        <w:jc w:val="center"/>
        <w:rPr>
          <w:rFonts w:hint="eastAsia" w:ascii="宋体" w:hAnsi="宋体" w:cs="宋体"/>
          <w:b/>
          <w:sz w:val="30"/>
          <w:szCs w:val="30"/>
          <w:lang w:val="en-US" w:eastAsia="zh-CN" w:bidi="ar"/>
        </w:rPr>
      </w:pPr>
      <w:r>
        <w:rPr>
          <w:rFonts w:hint="eastAsia" w:ascii="宋体" w:hAnsi="宋体" w:cs="宋体"/>
          <w:b/>
          <w:sz w:val="30"/>
          <w:szCs w:val="30"/>
          <w:lang w:val="en-US" w:eastAsia="zh-CN" w:bidi="ar"/>
        </w:rPr>
        <w:t>报价明细表</w:t>
      </w:r>
    </w:p>
    <w:p w14:paraId="6643023D">
      <w:pPr>
        <w:numPr>
          <w:ilvl w:val="0"/>
          <w:numId w:val="0"/>
        </w:numPr>
        <w:shd w:val="clear" w:color="auto" w:fill="auto"/>
        <w:spacing w:line="360" w:lineRule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项目名称：</w:t>
      </w:r>
      <w:r>
        <w:rPr>
          <w:rStyle w:val="7"/>
          <w:rFonts w:hint="eastAsia" w:ascii="Times New Roman" w:hAnsi="Times New Roman" w:eastAsia="宋体" w:cs="Times New Roman"/>
          <w:color w:val="000000"/>
          <w:u w:val="single"/>
          <w:lang w:val="en-US" w:eastAsia="zh-CN"/>
        </w:rPr>
        <w:t xml:space="preserve">  新员工素质拓展  </w:t>
      </w:r>
    </w:p>
    <w:p w14:paraId="31DB1181">
      <w:pPr>
        <w:spacing w:line="360" w:lineRule="auto"/>
        <w:rPr>
          <w:rFonts w:hint="eastAsia" w:ascii="Times New Roman" w:hAnsi="Times New Roman" w:eastAsia="宋体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0"/>
        <w:gridCol w:w="2690"/>
        <w:gridCol w:w="1471"/>
        <w:gridCol w:w="1193"/>
        <w:gridCol w:w="1193"/>
      </w:tblGrid>
      <w:tr w14:paraId="5C14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1" w:hRule="atLeast"/>
        </w:trPr>
        <w:tc>
          <w:tcPr>
            <w:tcW w:w="2690" w:type="dxa"/>
          </w:tcPr>
          <w:p w14:paraId="55EDEDB1">
            <w:pPr>
              <w:spacing w:line="36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90" w:type="dxa"/>
          </w:tcPr>
          <w:p w14:paraId="3FBBDA8E">
            <w:pPr>
              <w:spacing w:line="360" w:lineRule="auto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分项费用名称</w:t>
            </w:r>
          </w:p>
        </w:tc>
        <w:tc>
          <w:tcPr>
            <w:tcW w:w="1471" w:type="dxa"/>
          </w:tcPr>
          <w:p w14:paraId="274E03C3">
            <w:pPr>
              <w:spacing w:line="36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193" w:type="dxa"/>
          </w:tcPr>
          <w:p w14:paraId="1FF60A64">
            <w:pPr>
              <w:spacing w:line="360" w:lineRule="auto"/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93" w:type="dxa"/>
          </w:tcPr>
          <w:p w14:paraId="2CB14561">
            <w:pPr>
              <w:spacing w:line="360" w:lineRule="auto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59F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90" w:type="dxa"/>
          </w:tcPr>
          <w:p w14:paraId="0C20A98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05FB2A24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03C55E21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0808683A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47A426E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4C5AE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90" w:type="dxa"/>
          </w:tcPr>
          <w:p w14:paraId="1E7D8A58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77D82B61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3E6B132F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255D9E75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675EC9B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6ADA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690" w:type="dxa"/>
          </w:tcPr>
          <w:p w14:paraId="5263FE7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363E31E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3A04AE1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36D9673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4AEFE9A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0447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540BF4E6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68939B1B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1CE9838C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32CFD903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03096CAF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4E8B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349E1BF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5ADD108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4F67BE4F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65C5C8E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7B907814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0BBC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02FE63C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1C4DE23E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127F63AB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D11AFF8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313428C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7327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205DC966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1316299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713738DB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C63AC71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10C8B46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0F91D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6AA91121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3A333A6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6F9FD045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9BD7A1E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3EE64ED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0CCB5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4D4E7DA5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568A7B2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4E9D71A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48C3C7C0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3445AE86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36EF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7D99DF90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65C9E7C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521E5058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3BBFA6F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BF761D6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16A6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04660809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690" w:type="dxa"/>
          </w:tcPr>
          <w:p w14:paraId="0F57687C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05777229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7A770983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A9666C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3A18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2AA5880F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055B377C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04B52D09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521C8D46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0E2673D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7DCF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690" w:type="dxa"/>
          </w:tcPr>
          <w:p w14:paraId="58E4E787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2690" w:type="dxa"/>
          </w:tcPr>
          <w:p w14:paraId="4E5AC1EF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471" w:type="dxa"/>
          </w:tcPr>
          <w:p w14:paraId="503DE73E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69FC30B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  <w:tc>
          <w:tcPr>
            <w:tcW w:w="1193" w:type="dxa"/>
          </w:tcPr>
          <w:p w14:paraId="15F2D7B2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  <w:tr w14:paraId="5AB2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044" w:type="dxa"/>
            <w:gridSpan w:val="4"/>
          </w:tcPr>
          <w:p w14:paraId="722983ED">
            <w:pPr>
              <w:spacing w:line="360" w:lineRule="auto"/>
              <w:rPr>
                <w:rFonts w:hint="default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总价：</w:t>
            </w:r>
          </w:p>
        </w:tc>
        <w:tc>
          <w:tcPr>
            <w:tcW w:w="1193" w:type="dxa"/>
          </w:tcPr>
          <w:p w14:paraId="0371CEB9">
            <w:pPr>
              <w:spacing w:line="360" w:lineRule="auto"/>
              <w:rPr>
                <w:rFonts w:ascii="Times New Roman" w:hAnsi="Times New Roman" w:eastAsia="宋体"/>
                <w:sz w:val="24"/>
                <w:szCs w:val="24"/>
                <w:vertAlign w:val="baseline"/>
              </w:rPr>
            </w:pPr>
          </w:p>
        </w:tc>
      </w:tr>
    </w:tbl>
    <w:p w14:paraId="073F0B50">
      <w:pPr>
        <w:spacing w:line="360" w:lineRule="auto"/>
        <w:rPr>
          <w:rFonts w:ascii="Times New Roman" w:hAnsi="Times New Roman" w:eastAsia="宋体"/>
          <w:sz w:val="24"/>
          <w:szCs w:val="24"/>
        </w:rPr>
      </w:pPr>
    </w:p>
    <w:p w14:paraId="0CE8F68A">
      <w:pPr>
        <w:spacing w:line="360" w:lineRule="auto"/>
        <w:rPr>
          <w:rFonts w:ascii="Times New Roman" w:hAnsi="Times New Roman" w:eastAsia="宋体"/>
          <w:sz w:val="24"/>
          <w:szCs w:val="24"/>
        </w:rPr>
      </w:pPr>
    </w:p>
    <w:p w14:paraId="19D66541">
      <w:pPr>
        <w:snapToGrid w:val="0"/>
        <w:spacing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法定代表人</w:t>
      </w:r>
      <w:r>
        <w:rPr>
          <w:rFonts w:hint="eastAsia" w:ascii="宋体" w:hAnsi="宋体" w:cs="宋体"/>
          <w:sz w:val="24"/>
          <w:lang w:val="en-US" w:eastAsia="zh-CN" w:bidi="ar"/>
        </w:rPr>
        <w:t>或被授权人（</w:t>
      </w:r>
      <w:r>
        <w:rPr>
          <w:rFonts w:hint="eastAsia" w:ascii="宋体" w:hAnsi="宋体" w:cs="宋体"/>
          <w:sz w:val="24"/>
          <w:lang w:bidi="ar"/>
        </w:rPr>
        <w:t>签</w:t>
      </w:r>
      <w:r>
        <w:rPr>
          <w:rFonts w:hint="eastAsia" w:ascii="宋体" w:hAnsi="宋体" w:cs="宋体"/>
          <w:sz w:val="24"/>
          <w:lang w:val="en-US" w:eastAsia="zh-CN" w:bidi="ar"/>
        </w:rPr>
        <w:t>字）</w:t>
      </w:r>
      <w:r>
        <w:rPr>
          <w:rFonts w:hint="eastAsia" w:ascii="宋体" w:hAnsi="宋体" w:cs="宋体"/>
          <w:sz w:val="24"/>
          <w:lang w:bidi="ar"/>
        </w:rPr>
        <w:t>：</w:t>
      </w:r>
      <w:r>
        <w:rPr>
          <w:rFonts w:cs="Calibri"/>
          <w:sz w:val="24"/>
          <w:u w:val="single"/>
          <w:lang w:bidi="ar"/>
        </w:rPr>
        <w:t xml:space="preserve">                 </w:t>
      </w:r>
    </w:p>
    <w:p w14:paraId="08EFB955">
      <w:pPr>
        <w:snapToGrid w:val="0"/>
        <w:spacing w:before="50" w:after="50" w:line="360" w:lineRule="auto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供应商（</w:t>
      </w:r>
      <w:r>
        <w:rPr>
          <w:rFonts w:hint="eastAsia" w:ascii="宋体" w:hAnsi="宋体" w:cs="宋体"/>
          <w:sz w:val="24"/>
          <w:lang w:val="en-US" w:eastAsia="zh-CN" w:bidi="ar"/>
        </w:rPr>
        <w:t>盖章</w:t>
      </w:r>
      <w:r>
        <w:rPr>
          <w:rFonts w:hint="eastAsia" w:ascii="宋体" w:hAnsi="宋体" w:cs="宋体"/>
          <w:sz w:val="24"/>
          <w:lang w:bidi="ar"/>
        </w:rPr>
        <w:t>）：</w:t>
      </w:r>
      <w:r>
        <w:rPr>
          <w:rFonts w:cs="Calibri"/>
          <w:sz w:val="24"/>
          <w:lang w:bidi="ar"/>
        </w:rPr>
        <w:t>___________________</w:t>
      </w:r>
    </w:p>
    <w:p w14:paraId="33411754">
      <w:pPr>
        <w:snapToGrid w:val="0"/>
        <w:spacing w:before="50" w:after="156" w:afterLines="50" w:line="360" w:lineRule="auto"/>
        <w:jc w:val="left"/>
        <w:rPr>
          <w:rFonts w:cs="Calibri"/>
          <w:sz w:val="24"/>
        </w:rPr>
      </w:pPr>
      <w:r>
        <w:rPr>
          <w:rFonts w:hint="eastAsia" w:ascii="宋体" w:hAnsi="宋体" w:cs="宋体"/>
          <w:sz w:val="24"/>
          <w:lang w:bidi="ar"/>
        </w:rPr>
        <w:t>时</w:t>
      </w:r>
      <w:r>
        <w:rPr>
          <w:rFonts w:hint="eastAsia" w:ascii="宋体" w:hAnsi="宋体" w:cs="宋体"/>
          <w:sz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sz w:val="24"/>
          <w:lang w:bidi="ar"/>
        </w:rPr>
        <w:t>间：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年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月</w:t>
      </w:r>
      <w:r>
        <w:rPr>
          <w:rFonts w:cs="Calibri"/>
          <w:sz w:val="24"/>
          <w:lang w:bidi="ar"/>
        </w:rPr>
        <w:t xml:space="preserve">     </w:t>
      </w:r>
      <w:r>
        <w:rPr>
          <w:rFonts w:hint="eastAsia" w:ascii="宋体" w:hAnsi="宋体" w:cs="宋体"/>
          <w:sz w:val="24"/>
          <w:lang w:bidi="ar"/>
        </w:rPr>
        <w:t>日</w:t>
      </w:r>
    </w:p>
    <w:p w14:paraId="01CD8543">
      <w:pPr>
        <w:spacing w:line="360" w:lineRule="auto"/>
        <w:ind w:firstLine="4320" w:firstLineChars="1800"/>
        <w:rPr>
          <w:rFonts w:hint="eastAsia" w:ascii="Times New Roman" w:hAnsi="Times New Roman" w:eastAsia="宋体"/>
          <w:sz w:val="24"/>
          <w:szCs w:val="24"/>
        </w:rPr>
      </w:pPr>
    </w:p>
    <w:sectPr>
      <w:pgSz w:w="12240" w:h="15840"/>
      <w:pgMar w:top="1803" w:right="1440" w:bottom="1803" w:left="1440" w:header="720" w:footer="720" w:gutter="0"/>
      <w:pgNumType w:fmt="decimal"/>
      <w:cols w:space="0" w:num="1"/>
      <w:formProt w:val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1DC5D8"/>
    <w:multiLevelType w:val="singleLevel"/>
    <w:tmpl w:val="991DC5D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815EB"/>
    <w:rsid w:val="13170F28"/>
    <w:rsid w:val="15D802E3"/>
    <w:rsid w:val="20102539"/>
    <w:rsid w:val="26AD1590"/>
    <w:rsid w:val="274966EC"/>
    <w:rsid w:val="2A0F1E39"/>
    <w:rsid w:val="2B1E7536"/>
    <w:rsid w:val="2BFA7347"/>
    <w:rsid w:val="2C621724"/>
    <w:rsid w:val="2CFE63E9"/>
    <w:rsid w:val="40915638"/>
    <w:rsid w:val="47CC58C3"/>
    <w:rsid w:val="4843478C"/>
    <w:rsid w:val="4A9A783D"/>
    <w:rsid w:val="4CA867C7"/>
    <w:rsid w:val="4DFC7AD8"/>
    <w:rsid w:val="4ED20CB1"/>
    <w:rsid w:val="514B1245"/>
    <w:rsid w:val="52621E99"/>
    <w:rsid w:val="543F573F"/>
    <w:rsid w:val="54FC1C47"/>
    <w:rsid w:val="55110736"/>
    <w:rsid w:val="5EB50215"/>
    <w:rsid w:val="5F0B4827"/>
    <w:rsid w:val="661D1895"/>
    <w:rsid w:val="66745AF2"/>
    <w:rsid w:val="670D616A"/>
    <w:rsid w:val="67F73883"/>
    <w:rsid w:val="6A7C65F7"/>
    <w:rsid w:val="70145B5A"/>
    <w:rsid w:val="70AE09C1"/>
    <w:rsid w:val="73F451BA"/>
    <w:rsid w:val="7D1943FF"/>
    <w:rsid w:val="7F65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Sample"/>
    <w:qFormat/>
    <w:uiPriority w:val="0"/>
    <w:rPr>
      <w:rFonts w:ascii="Courier New" w:hAnsi="Courier New"/>
    </w:r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1181</Words>
  <Characters>1352</Characters>
  <Lines>0</Lines>
  <Paragraphs>0</Paragraphs>
  <TotalTime>3</TotalTime>
  <ScaleCrop>false</ScaleCrop>
  <LinksUpToDate>false</LinksUpToDate>
  <CharactersWithSpaces>1824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2023-02-22T02:48:00Z</dcterms:created>
  <dc:creator>Administrator</dc:creator>
  <cp:lastModifiedBy>利剑</cp:lastModifiedBy>
  <dcterms:modified xsi:type="dcterms:W3CDTF">2026-07-27T00:29:06Z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7646B8096B0B4DCBB559031503321C09_13</vt:lpwstr>
  </property>
  <property fmtid="{D5CDD505-2E9C-101B-9397-08002B2CF9AE}" pid="4" name="KSOTemplateDocerSaveRecord">
    <vt:lpwstr>eyJoZGlkIjoiODc5MmUxNzk3NzRjZWExYjJhYTIzNGFjZDNmZGRkNjAiLCJ1c2VySWQiOiIzODE3Nzg2NjcifQ==</vt:lpwstr>
  </property>
</Properties>
</file>